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1347C" w:rsidRDefault="00D95F6D" w:rsidP="00F1347C">
      <w:pPr>
        <w:spacing w:after="0" w:line="276" w:lineRule="auto"/>
        <w:jc w:val="center"/>
        <w:rPr>
          <w:rFonts w:ascii="Calibri" w:hAnsi="Calibri" w:cs="Calibri"/>
          <w:b/>
        </w:rPr>
      </w:pPr>
      <w:r w:rsidRPr="00F1347C">
        <w:rPr>
          <w:rFonts w:ascii="Calibri" w:hAnsi="Calibri" w:cs="Calibri"/>
          <w:b/>
        </w:rPr>
        <w:t>GÜNLÜK PLAN</w:t>
      </w:r>
    </w:p>
    <w:p w14:paraId="6D2999FF" w14:textId="77777777" w:rsidR="00D95F6D" w:rsidRPr="00F1347C" w:rsidRDefault="00D95F6D" w:rsidP="00F1347C">
      <w:pPr>
        <w:spacing w:after="0" w:line="276" w:lineRule="auto"/>
        <w:rPr>
          <w:rFonts w:ascii="Calibri" w:hAnsi="Calibri" w:cs="Calibri"/>
          <w:b/>
        </w:rPr>
      </w:pPr>
    </w:p>
    <w:p w14:paraId="5371E69D" w14:textId="1AF61252" w:rsidR="00D95F6D" w:rsidRPr="00F1347C" w:rsidRDefault="00D95F6D" w:rsidP="00F1347C">
      <w:pPr>
        <w:spacing w:after="0" w:line="276" w:lineRule="auto"/>
        <w:rPr>
          <w:rFonts w:ascii="Calibri" w:hAnsi="Calibri" w:cs="Calibri"/>
          <w:b/>
        </w:rPr>
      </w:pPr>
      <w:r w:rsidRPr="00F1347C">
        <w:rPr>
          <w:rFonts w:ascii="Calibri" w:hAnsi="Calibri" w:cs="Calibri"/>
          <w:b/>
        </w:rPr>
        <w:t xml:space="preserve">Okul Adı: </w:t>
      </w:r>
    </w:p>
    <w:p w14:paraId="53A8F5EB" w14:textId="77777777" w:rsidR="00D95F6D" w:rsidRPr="00F1347C" w:rsidRDefault="00D95F6D" w:rsidP="00F1347C">
      <w:pPr>
        <w:spacing w:after="0" w:line="276" w:lineRule="auto"/>
        <w:rPr>
          <w:rFonts w:ascii="Calibri" w:hAnsi="Calibri" w:cs="Calibri"/>
          <w:b/>
        </w:rPr>
      </w:pPr>
      <w:r w:rsidRPr="00F1347C">
        <w:rPr>
          <w:rFonts w:ascii="Calibri" w:hAnsi="Calibri" w:cs="Calibri"/>
          <w:b/>
        </w:rPr>
        <w:t>Tarih:</w:t>
      </w:r>
    </w:p>
    <w:p w14:paraId="13EF23E5" w14:textId="532CD4BB" w:rsidR="00D95F6D" w:rsidRPr="00F1347C" w:rsidRDefault="00D95F6D" w:rsidP="00F1347C">
      <w:pPr>
        <w:spacing w:after="0" w:line="276" w:lineRule="auto"/>
        <w:rPr>
          <w:rFonts w:ascii="Calibri" w:hAnsi="Calibri" w:cs="Calibri"/>
          <w:b/>
        </w:rPr>
      </w:pPr>
      <w:r w:rsidRPr="00F1347C">
        <w:rPr>
          <w:rFonts w:ascii="Calibri" w:hAnsi="Calibri" w:cs="Calibri"/>
          <w:b/>
        </w:rPr>
        <w:t xml:space="preserve">Yaş Grubu (Ay): </w:t>
      </w:r>
      <w:r w:rsidR="00BD7A5A" w:rsidRPr="00F1347C">
        <w:rPr>
          <w:rFonts w:ascii="Calibri" w:hAnsi="Calibri" w:cs="Calibri"/>
        </w:rPr>
        <w:t>36-48</w:t>
      </w:r>
      <w:r w:rsidRPr="00F1347C">
        <w:rPr>
          <w:rFonts w:ascii="Calibri" w:hAnsi="Calibri" w:cs="Calibri"/>
        </w:rPr>
        <w:t xml:space="preserve"> Ay</w:t>
      </w:r>
    </w:p>
    <w:p w14:paraId="5840D4C4" w14:textId="28194E86" w:rsidR="00D95F6D" w:rsidRPr="00F1347C" w:rsidRDefault="00D95F6D" w:rsidP="00F1347C">
      <w:pPr>
        <w:tabs>
          <w:tab w:val="left" w:pos="1815"/>
        </w:tabs>
        <w:spacing w:after="0" w:line="276" w:lineRule="auto"/>
        <w:rPr>
          <w:rFonts w:ascii="Calibri" w:hAnsi="Calibri" w:cs="Calibri"/>
        </w:rPr>
      </w:pPr>
      <w:r w:rsidRPr="00F1347C">
        <w:rPr>
          <w:rFonts w:ascii="Calibri" w:hAnsi="Calibri" w:cs="Calibri"/>
          <w:b/>
        </w:rPr>
        <w:t xml:space="preserve">Öğretmen Adı: </w:t>
      </w:r>
    </w:p>
    <w:p w14:paraId="6E36E851" w14:textId="77777777" w:rsidR="00D95F6D" w:rsidRPr="00F1347C" w:rsidRDefault="00D95F6D" w:rsidP="00F1347C">
      <w:pPr>
        <w:spacing w:after="0" w:line="276" w:lineRule="auto"/>
        <w:rPr>
          <w:rFonts w:ascii="Calibri" w:hAnsi="Calibri" w:cs="Calibri"/>
        </w:rPr>
      </w:pPr>
    </w:p>
    <w:p w14:paraId="188D0D27" w14:textId="77777777" w:rsidR="00B40080" w:rsidRPr="00F1347C" w:rsidRDefault="00B40080" w:rsidP="00F1347C">
      <w:pPr>
        <w:spacing w:after="0" w:line="276" w:lineRule="auto"/>
        <w:rPr>
          <w:rFonts w:ascii="Calibri" w:hAnsi="Calibri" w:cs="Calibri"/>
          <w:b/>
          <w:bCs/>
        </w:rPr>
      </w:pPr>
      <w:r w:rsidRPr="00F1347C">
        <w:rPr>
          <w:rFonts w:ascii="Calibri" w:hAnsi="Calibri" w:cs="Calibri"/>
          <w:b/>
          <w:bCs/>
        </w:rPr>
        <w:t>ALAN BECERİLERİ</w:t>
      </w:r>
    </w:p>
    <w:p w14:paraId="763E5CB1" w14:textId="77777777" w:rsidR="00B40080" w:rsidRPr="00F1347C" w:rsidRDefault="00B40080" w:rsidP="00F1347C">
      <w:pPr>
        <w:spacing w:after="0" w:line="276" w:lineRule="auto"/>
        <w:rPr>
          <w:rFonts w:ascii="Calibri" w:hAnsi="Calibri" w:cs="Calibri"/>
          <w:b/>
          <w:bCs/>
        </w:rPr>
      </w:pPr>
      <w:r w:rsidRPr="00F1347C">
        <w:rPr>
          <w:rFonts w:ascii="Calibri" w:hAnsi="Calibri" w:cs="Calibri"/>
          <w:b/>
          <w:bCs/>
        </w:rPr>
        <w:t>Türkçe Alanı</w:t>
      </w:r>
    </w:p>
    <w:p w14:paraId="5176F619"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TAB1.1.Dinlemeyi/İzlemeyi Yönetme</w:t>
      </w:r>
    </w:p>
    <w:p w14:paraId="5BCC0A67"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TAB1.2. Anlam Oluşturma</w:t>
      </w:r>
    </w:p>
    <w:p w14:paraId="3DB7EBC8"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TAB2.1. Okumayı Yönetme</w:t>
      </w:r>
    </w:p>
    <w:p w14:paraId="53DD33BE"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TAB2.2. Anlam Oluşturma</w:t>
      </w:r>
    </w:p>
    <w:p w14:paraId="6816E2ED"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TAB3.1.Konuşmayı Yönetme</w:t>
      </w:r>
    </w:p>
    <w:p w14:paraId="510C954F" w14:textId="77777777" w:rsidR="00B40080" w:rsidRPr="00F1347C" w:rsidRDefault="00B40080" w:rsidP="00F1347C">
      <w:pPr>
        <w:autoSpaceDE w:val="0"/>
        <w:autoSpaceDN w:val="0"/>
        <w:adjustRightInd w:val="0"/>
        <w:spacing w:after="0" w:line="276" w:lineRule="auto"/>
        <w:rPr>
          <w:rFonts w:ascii="Calibri" w:hAnsi="Calibri" w:cs="Calibri"/>
          <w:kern w:val="0"/>
        </w:rPr>
      </w:pPr>
    </w:p>
    <w:p w14:paraId="6AC8D129" w14:textId="77777777" w:rsidR="00B40080" w:rsidRPr="00F1347C" w:rsidRDefault="00B40080" w:rsidP="00F1347C">
      <w:pPr>
        <w:spacing w:after="0" w:line="276" w:lineRule="auto"/>
        <w:rPr>
          <w:rFonts w:ascii="Calibri" w:hAnsi="Calibri" w:cs="Calibri"/>
          <w:b/>
          <w:bCs/>
        </w:rPr>
      </w:pPr>
      <w:bookmarkStart w:id="0" w:name="_Hlk189427193"/>
      <w:r w:rsidRPr="00F1347C">
        <w:rPr>
          <w:rFonts w:ascii="Calibri" w:hAnsi="Calibri" w:cs="Calibri"/>
          <w:b/>
          <w:bCs/>
        </w:rPr>
        <w:t>Matematik Alanı</w:t>
      </w:r>
    </w:p>
    <w:bookmarkEnd w:id="0"/>
    <w:p w14:paraId="42404B82" w14:textId="56B58070"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MAB3.1. Matematiksel Temsillerden Yararlanma</w:t>
      </w:r>
    </w:p>
    <w:p w14:paraId="70B89247" w14:textId="77777777" w:rsidR="00B40080" w:rsidRPr="00F1347C" w:rsidRDefault="00B40080" w:rsidP="00F1347C">
      <w:pPr>
        <w:autoSpaceDE w:val="0"/>
        <w:autoSpaceDN w:val="0"/>
        <w:adjustRightInd w:val="0"/>
        <w:spacing w:after="0" w:line="276" w:lineRule="auto"/>
        <w:rPr>
          <w:rFonts w:ascii="Calibri" w:hAnsi="Calibri" w:cs="Calibri"/>
          <w:kern w:val="0"/>
        </w:rPr>
      </w:pPr>
    </w:p>
    <w:p w14:paraId="379D9531" w14:textId="77777777" w:rsidR="00B40080" w:rsidRPr="00F1347C" w:rsidRDefault="00B40080" w:rsidP="00F1347C">
      <w:pPr>
        <w:spacing w:after="0" w:line="276" w:lineRule="auto"/>
        <w:rPr>
          <w:rFonts w:ascii="Calibri" w:hAnsi="Calibri" w:cs="Calibri"/>
          <w:b/>
          <w:bCs/>
        </w:rPr>
      </w:pPr>
      <w:r w:rsidRPr="00F1347C">
        <w:rPr>
          <w:rFonts w:ascii="Calibri" w:hAnsi="Calibri" w:cs="Calibri"/>
          <w:b/>
          <w:bCs/>
        </w:rPr>
        <w:t>Hareket ve Sağlık Alanı</w:t>
      </w:r>
    </w:p>
    <w:p w14:paraId="33713FE9"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HSAB1.1. Büyük Kas Becerileri</w:t>
      </w:r>
    </w:p>
    <w:p w14:paraId="1AAD8F96"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HSAB1.2.Küçük Kas Becerileri</w:t>
      </w:r>
    </w:p>
    <w:p w14:paraId="7499A61C" w14:textId="77777777" w:rsidR="00B40080" w:rsidRPr="00F1347C" w:rsidRDefault="00B40080" w:rsidP="00F1347C">
      <w:pPr>
        <w:spacing w:after="0" w:line="276" w:lineRule="auto"/>
        <w:rPr>
          <w:rFonts w:ascii="Calibri" w:hAnsi="Calibri" w:cs="Calibri"/>
        </w:rPr>
      </w:pPr>
    </w:p>
    <w:p w14:paraId="45867057" w14:textId="77777777" w:rsidR="00B40080" w:rsidRPr="00F1347C" w:rsidRDefault="00B40080" w:rsidP="00F1347C">
      <w:pPr>
        <w:spacing w:after="0" w:line="276" w:lineRule="auto"/>
        <w:rPr>
          <w:rFonts w:ascii="Calibri" w:hAnsi="Calibri" w:cs="Calibri"/>
          <w:b/>
          <w:bCs/>
        </w:rPr>
      </w:pPr>
      <w:r w:rsidRPr="00F1347C">
        <w:rPr>
          <w:rFonts w:ascii="Calibri" w:hAnsi="Calibri" w:cs="Calibri"/>
          <w:b/>
          <w:bCs/>
        </w:rPr>
        <w:t>KAVRAMSAL BECERİLER</w:t>
      </w:r>
    </w:p>
    <w:p w14:paraId="5190904C" w14:textId="77777777" w:rsidR="00B40080" w:rsidRPr="00F1347C" w:rsidRDefault="00B40080" w:rsidP="00F1347C">
      <w:pPr>
        <w:spacing w:after="0" w:line="276" w:lineRule="auto"/>
        <w:rPr>
          <w:rFonts w:ascii="Calibri" w:hAnsi="Calibri" w:cs="Calibri"/>
          <w:b/>
          <w:bCs/>
          <w:kern w:val="0"/>
        </w:rPr>
      </w:pPr>
      <w:r w:rsidRPr="00F1347C">
        <w:rPr>
          <w:rFonts w:ascii="Calibri" w:hAnsi="Calibri" w:cs="Calibri"/>
          <w:b/>
          <w:bCs/>
          <w:kern w:val="0"/>
        </w:rPr>
        <w:t>Temel Beceriler (KB1)</w:t>
      </w:r>
    </w:p>
    <w:p w14:paraId="31FC9385"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Saymak, Okumak</w:t>
      </w:r>
    </w:p>
    <w:p w14:paraId="41B41BF9"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Yazmak, Çizmek</w:t>
      </w:r>
    </w:p>
    <w:p w14:paraId="35A20450"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Bulmak, Seçmek</w:t>
      </w:r>
    </w:p>
    <w:p w14:paraId="238C3746"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Belirlemek, İşaret Etmek</w:t>
      </w:r>
    </w:p>
    <w:p w14:paraId="55313379"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Ölçmek, Sunmak</w:t>
      </w:r>
    </w:p>
    <w:p w14:paraId="5B9087E4" w14:textId="77777777" w:rsidR="00B40080" w:rsidRPr="00F1347C" w:rsidRDefault="00B40080" w:rsidP="00F1347C">
      <w:pPr>
        <w:spacing w:after="0" w:line="276" w:lineRule="auto"/>
        <w:rPr>
          <w:rFonts w:ascii="Calibri" w:hAnsi="Calibri" w:cs="Calibri"/>
          <w:kern w:val="0"/>
        </w:rPr>
      </w:pPr>
      <w:r w:rsidRPr="00F1347C">
        <w:rPr>
          <w:rFonts w:ascii="Calibri" w:hAnsi="Calibri" w:cs="Calibri"/>
          <w:kern w:val="0"/>
        </w:rPr>
        <w:t>Çevirmek, Kaydetmek</w:t>
      </w:r>
    </w:p>
    <w:p w14:paraId="52BA14FC" w14:textId="77777777" w:rsidR="00B40080" w:rsidRPr="00F1347C" w:rsidRDefault="00B40080" w:rsidP="00F1347C">
      <w:pPr>
        <w:spacing w:after="0" w:line="276" w:lineRule="auto"/>
        <w:rPr>
          <w:rFonts w:ascii="Calibri" w:hAnsi="Calibri" w:cs="Calibri"/>
          <w:b/>
          <w:bCs/>
          <w:kern w:val="0"/>
        </w:rPr>
      </w:pPr>
      <w:r w:rsidRPr="00F1347C">
        <w:rPr>
          <w:rFonts w:ascii="Calibri" w:hAnsi="Calibri" w:cs="Calibri"/>
          <w:b/>
          <w:bCs/>
          <w:kern w:val="0"/>
        </w:rPr>
        <w:t>Bütünleşik Beceriler (KB2)</w:t>
      </w:r>
    </w:p>
    <w:p w14:paraId="47C3FB9C"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KB2.2.Gözlemleme Becerisi</w:t>
      </w:r>
    </w:p>
    <w:p w14:paraId="4498775F"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KB2.2.SB1. Gözleme ilişkin amaç-ölçüt belirlemek</w:t>
      </w:r>
    </w:p>
    <w:p w14:paraId="28286057"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KB2.2.SB2. Uygun veri toplama aracı ile veri toplamak</w:t>
      </w:r>
    </w:p>
    <w:p w14:paraId="3004A181"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KB2.2.SB3. Toplanan verileri sınıflandırmak ve kaydetmek</w:t>
      </w:r>
    </w:p>
    <w:p w14:paraId="3CB498AC" w14:textId="77777777" w:rsidR="00B40080" w:rsidRPr="00F1347C" w:rsidRDefault="00B40080" w:rsidP="00F1347C">
      <w:pPr>
        <w:spacing w:after="0" w:line="276" w:lineRule="auto"/>
        <w:rPr>
          <w:rFonts w:ascii="Calibri" w:hAnsi="Calibri" w:cs="Calibri"/>
        </w:rPr>
      </w:pPr>
    </w:p>
    <w:p w14:paraId="7751CAE8" w14:textId="77777777" w:rsidR="00B40080" w:rsidRPr="00F1347C" w:rsidRDefault="00B40080" w:rsidP="00F1347C">
      <w:pPr>
        <w:autoSpaceDE w:val="0"/>
        <w:autoSpaceDN w:val="0"/>
        <w:adjustRightInd w:val="0"/>
        <w:spacing w:after="0" w:line="276" w:lineRule="auto"/>
        <w:rPr>
          <w:rFonts w:ascii="Calibri" w:hAnsi="Calibri" w:cs="Calibri"/>
          <w:b/>
          <w:bCs/>
          <w:kern w:val="0"/>
        </w:rPr>
      </w:pPr>
      <w:r w:rsidRPr="00F1347C">
        <w:rPr>
          <w:rFonts w:ascii="Calibri" w:hAnsi="Calibri" w:cs="Calibri"/>
          <w:b/>
          <w:bCs/>
          <w:kern w:val="0"/>
        </w:rPr>
        <w:t>E1. Benlik Eğilimleri</w:t>
      </w:r>
    </w:p>
    <w:p w14:paraId="17E230FA"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E1.1. Merak</w:t>
      </w:r>
    </w:p>
    <w:p w14:paraId="5B7DA2B0"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E1.2. Bağımsızlık</w:t>
      </w:r>
    </w:p>
    <w:p w14:paraId="7DD718CB"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E1.3. Azim ve Kararlılık</w:t>
      </w:r>
    </w:p>
    <w:p w14:paraId="3FDF224D"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E1.4. Kendine İnanma (Öz Yeterlilik)</w:t>
      </w:r>
    </w:p>
    <w:p w14:paraId="6E33B5DE" w14:textId="77777777" w:rsidR="00B40080" w:rsidRPr="00F1347C" w:rsidRDefault="00B40080" w:rsidP="00F1347C">
      <w:pPr>
        <w:spacing w:after="0" w:line="276" w:lineRule="auto"/>
        <w:rPr>
          <w:rFonts w:ascii="Calibri" w:hAnsi="Calibri" w:cs="Calibri"/>
        </w:rPr>
      </w:pPr>
      <w:r w:rsidRPr="00F1347C">
        <w:rPr>
          <w:rFonts w:ascii="Calibri" w:hAnsi="Calibri" w:cs="Calibri"/>
          <w:kern w:val="0"/>
        </w:rPr>
        <w:t>E1.5. Kendine Güvenme (Öz Güven)</w:t>
      </w:r>
    </w:p>
    <w:p w14:paraId="50D4F3F1" w14:textId="77777777" w:rsidR="00B40080" w:rsidRPr="00F1347C" w:rsidRDefault="00B40080" w:rsidP="00F1347C">
      <w:pPr>
        <w:spacing w:after="0" w:line="276" w:lineRule="auto"/>
        <w:rPr>
          <w:rFonts w:ascii="Calibri" w:hAnsi="Calibri" w:cs="Calibri"/>
          <w:b/>
          <w:bCs/>
        </w:rPr>
      </w:pPr>
      <w:r w:rsidRPr="00F1347C">
        <w:rPr>
          <w:rFonts w:ascii="Calibri" w:hAnsi="Calibri" w:cs="Calibri"/>
          <w:b/>
          <w:bCs/>
        </w:rPr>
        <w:t xml:space="preserve">PROGRAMLAR ARASI BİLEŞENLER </w:t>
      </w:r>
    </w:p>
    <w:p w14:paraId="149F4CC7" w14:textId="77777777" w:rsidR="00B40080" w:rsidRPr="00F1347C" w:rsidRDefault="00B40080" w:rsidP="00F1347C">
      <w:pPr>
        <w:spacing w:after="0" w:line="276" w:lineRule="auto"/>
        <w:rPr>
          <w:rFonts w:ascii="Calibri" w:hAnsi="Calibri" w:cs="Calibri"/>
          <w:b/>
          <w:bCs/>
        </w:rPr>
      </w:pPr>
      <w:r w:rsidRPr="00F1347C">
        <w:rPr>
          <w:rFonts w:ascii="Calibri" w:hAnsi="Calibri" w:cs="Calibri"/>
          <w:b/>
          <w:bCs/>
        </w:rPr>
        <w:t>Sosyal Duygusal Öğrenme Becerileri</w:t>
      </w:r>
    </w:p>
    <w:p w14:paraId="3E513B2B" w14:textId="77777777" w:rsidR="00B40080" w:rsidRPr="00F1347C" w:rsidRDefault="00B40080" w:rsidP="00F1347C">
      <w:pPr>
        <w:spacing w:after="0" w:line="276" w:lineRule="auto"/>
        <w:rPr>
          <w:rFonts w:ascii="Calibri" w:hAnsi="Calibri" w:cs="Calibri"/>
          <w:b/>
          <w:bCs/>
          <w:kern w:val="0"/>
        </w:rPr>
      </w:pPr>
      <w:r w:rsidRPr="00F1347C">
        <w:rPr>
          <w:rFonts w:ascii="Calibri" w:hAnsi="Calibri" w:cs="Calibri"/>
          <w:b/>
          <w:bCs/>
          <w:kern w:val="0"/>
        </w:rPr>
        <w:t>2.1. Benlik Becerileri (Sdb1)</w:t>
      </w:r>
    </w:p>
    <w:p w14:paraId="4D57C865" w14:textId="77777777" w:rsidR="00B40080" w:rsidRPr="00F1347C" w:rsidRDefault="00B40080" w:rsidP="00F1347C">
      <w:pPr>
        <w:spacing w:after="0" w:line="276" w:lineRule="auto"/>
        <w:rPr>
          <w:rFonts w:ascii="Calibri" w:hAnsi="Calibri" w:cs="Calibri"/>
          <w:b/>
          <w:bCs/>
        </w:rPr>
      </w:pPr>
      <w:r w:rsidRPr="00F1347C">
        <w:rPr>
          <w:rFonts w:ascii="Calibri" w:hAnsi="Calibri" w:cs="Calibri"/>
          <w:b/>
          <w:bCs/>
        </w:rPr>
        <w:lastRenderedPageBreak/>
        <w:t>Sdb1.1. Kendini Tanıma (Öz Farkındalık Becerisi)</w:t>
      </w:r>
    </w:p>
    <w:p w14:paraId="3BAFBA7C"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Sdb1.1.Sb1. Öğreneceği Yeni Konu/Kavram veya Bilgiyi Nasıl Öğrendiğini Belirlemek</w:t>
      </w:r>
    </w:p>
    <w:p w14:paraId="5F92012F"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Sdb1.1.Sb1.G1. Merak Etmenin Öğrenmeye Etkisini Fark Eder.</w:t>
      </w:r>
    </w:p>
    <w:p w14:paraId="7F44559E"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Sdb1.1.Sb1.G2. Merak Ettiği Konu/Kavrama İlişkin Soru Sorar.</w:t>
      </w:r>
    </w:p>
    <w:p w14:paraId="7B957DAA"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Sdb1.1.Sb2. Olaylar/Durumlar Karşısında Hangi Duyguları Yaşadığını Fark Etmek</w:t>
      </w:r>
    </w:p>
    <w:p w14:paraId="3102D8EC"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Sdb1.1.Sb2.G1. Duygularını Sözel Olarak İfade Eder.</w:t>
      </w:r>
    </w:p>
    <w:p w14:paraId="55489A71"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Sdb1.1.Sb2.G2. Duygularını Farklı Yollarla İfade Eder.</w:t>
      </w:r>
    </w:p>
    <w:p w14:paraId="5D59D08B"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Sdb1.1.Sb2.G3. Duygularının Değişebileceğini Fark Eder.</w:t>
      </w:r>
    </w:p>
    <w:p w14:paraId="59A24920"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 xml:space="preserve">Sdb1.1.Sb2.G4. Duyguları </w:t>
      </w:r>
      <w:proofErr w:type="gramStart"/>
      <w:r w:rsidRPr="00F1347C">
        <w:rPr>
          <w:rFonts w:ascii="Calibri" w:hAnsi="Calibri" w:cs="Calibri"/>
          <w:kern w:val="0"/>
        </w:rPr>
        <w:t>Ve</w:t>
      </w:r>
      <w:proofErr w:type="gramEnd"/>
      <w:r w:rsidRPr="00F1347C">
        <w:rPr>
          <w:rFonts w:ascii="Calibri" w:hAnsi="Calibri" w:cs="Calibri"/>
          <w:kern w:val="0"/>
        </w:rPr>
        <w:t xml:space="preserve"> Davranışları Arasındaki İlişkiyi Söyler.</w:t>
      </w:r>
    </w:p>
    <w:p w14:paraId="41DC284B"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Sdb1.1.Sb3. Kendi Duygularına İlişkin Farkındalığını Artırmaya Yönelik Çalışmalar Yapmak</w:t>
      </w:r>
    </w:p>
    <w:p w14:paraId="36028CA7"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Sdb1.1.Sb3.G1. İyi Hissettiren Duyguların Neler Olduğunu Bilir.</w:t>
      </w:r>
    </w:p>
    <w:p w14:paraId="1ADAC07B" w14:textId="77777777" w:rsidR="00B40080" w:rsidRPr="00F1347C" w:rsidRDefault="00B40080" w:rsidP="00F1347C">
      <w:pPr>
        <w:spacing w:after="0" w:line="276" w:lineRule="auto"/>
        <w:rPr>
          <w:rFonts w:ascii="Calibri" w:hAnsi="Calibri" w:cs="Calibri"/>
          <w:kern w:val="0"/>
        </w:rPr>
      </w:pPr>
      <w:r w:rsidRPr="00F1347C">
        <w:rPr>
          <w:rFonts w:ascii="Calibri" w:hAnsi="Calibri" w:cs="Calibri"/>
          <w:kern w:val="0"/>
        </w:rPr>
        <w:t>Sdb1.1.Sb3.G2. Kötü Hissettiren Duyguların Neler Olduğunu Bilir.</w:t>
      </w:r>
    </w:p>
    <w:p w14:paraId="5516F20B" w14:textId="77777777" w:rsidR="00B40080" w:rsidRPr="00F1347C" w:rsidRDefault="00B40080" w:rsidP="00F1347C">
      <w:pPr>
        <w:spacing w:after="0" w:line="276" w:lineRule="auto"/>
        <w:rPr>
          <w:rFonts w:ascii="Calibri" w:hAnsi="Calibri" w:cs="Calibri"/>
          <w:b/>
          <w:bCs/>
        </w:rPr>
      </w:pPr>
    </w:p>
    <w:p w14:paraId="6C507526" w14:textId="77777777" w:rsidR="00B40080" w:rsidRPr="00F1347C" w:rsidRDefault="00B40080" w:rsidP="00F1347C">
      <w:pPr>
        <w:spacing w:after="0" w:line="276" w:lineRule="auto"/>
        <w:rPr>
          <w:rFonts w:ascii="Calibri" w:hAnsi="Calibri" w:cs="Calibri"/>
          <w:b/>
          <w:bCs/>
        </w:rPr>
      </w:pPr>
      <w:r w:rsidRPr="00F1347C">
        <w:rPr>
          <w:rFonts w:ascii="Calibri" w:hAnsi="Calibri" w:cs="Calibri"/>
          <w:b/>
          <w:bCs/>
        </w:rPr>
        <w:t>Değerler</w:t>
      </w:r>
    </w:p>
    <w:p w14:paraId="65AB14E2"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 Çalışkanlık</w:t>
      </w:r>
    </w:p>
    <w:p w14:paraId="6F4D1976"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D3.1. Azimli Olmak</w:t>
      </w:r>
    </w:p>
    <w:p w14:paraId="7BD6AB44"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D3.1.1. Gayretli olmanın hedeflere ulaşma üzerindeki etkisini fark eder.</w:t>
      </w:r>
    </w:p>
    <w:p w14:paraId="75754304"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D3.1.2. Zorlukları aşmak için çaba gösterir.</w:t>
      </w:r>
    </w:p>
    <w:p w14:paraId="2E98DF46"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D3.2. Planlı Olmak</w:t>
      </w:r>
    </w:p>
    <w:p w14:paraId="39BA4CC8"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D3.2.1. Görev ve sorumlulukları yerine getirmek için planlama yapar.</w:t>
      </w:r>
    </w:p>
    <w:p w14:paraId="3B207204"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D3.2.2. Hedeflere ulaşmak için hazırladığı planı uygular.</w:t>
      </w:r>
    </w:p>
    <w:p w14:paraId="66C2E9BA"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D3.2.3. Zamanı etkili yönetmenin önemini fark eder.</w:t>
      </w:r>
    </w:p>
    <w:p w14:paraId="5E8D8273"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D3.3. Araştırmacı ve Sorgulayıcı Olmak</w:t>
      </w:r>
    </w:p>
    <w:p w14:paraId="75D2559C"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D3.3.1. Yaratıcılığını geliştirecek faaliyetlere katılır.</w:t>
      </w:r>
    </w:p>
    <w:p w14:paraId="212B27BA"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D3.3.2. Çeşitli fikir, argüman ve yeni bilgilere açık olur.</w:t>
      </w:r>
    </w:p>
    <w:p w14:paraId="0F9FCD56"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D.3.3.3. Bilimsel, teknolojik alanlardaki gelişmelerle ilgili etkinliklere katılmaya istekli olur.</w:t>
      </w:r>
    </w:p>
    <w:p w14:paraId="009509A7"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D3.4. Çalışmalarda Aktif Rol Almak</w:t>
      </w:r>
    </w:p>
    <w:p w14:paraId="70A001FD"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D3.4.1. Grupla çalışma becerisi sergiler.</w:t>
      </w:r>
    </w:p>
    <w:p w14:paraId="45793B33"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D3.4.2. Sosyal sorumluluk ve toplum hizmeti çalışmalarında aktif görev alır.</w:t>
      </w:r>
    </w:p>
    <w:p w14:paraId="56E0F54F"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D3.4.3. Kendine uygun görevleri almaya istekli olur.</w:t>
      </w:r>
    </w:p>
    <w:p w14:paraId="0F2FB31D"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D3.4.4. Kişisel ve grup içi etkinliklerde sorumluluklarını yerine getirir.</w:t>
      </w:r>
    </w:p>
    <w:p w14:paraId="33F72A17" w14:textId="77777777" w:rsidR="00B40080" w:rsidRPr="00F1347C" w:rsidRDefault="00B40080" w:rsidP="00F1347C">
      <w:pPr>
        <w:autoSpaceDE w:val="0"/>
        <w:autoSpaceDN w:val="0"/>
        <w:adjustRightInd w:val="0"/>
        <w:spacing w:after="0" w:line="276" w:lineRule="auto"/>
        <w:rPr>
          <w:rFonts w:ascii="Calibri" w:hAnsi="Calibri" w:cs="Calibri"/>
          <w:kern w:val="0"/>
        </w:rPr>
      </w:pPr>
    </w:p>
    <w:p w14:paraId="2C1683EE" w14:textId="77777777" w:rsidR="00B40080" w:rsidRPr="00F1347C" w:rsidRDefault="00B40080" w:rsidP="00F1347C">
      <w:pPr>
        <w:spacing w:after="0" w:line="276" w:lineRule="auto"/>
        <w:rPr>
          <w:rFonts w:ascii="Calibri" w:hAnsi="Calibri" w:cs="Calibri"/>
          <w:b/>
          <w:bCs/>
        </w:rPr>
      </w:pPr>
      <w:r w:rsidRPr="00F1347C">
        <w:rPr>
          <w:rFonts w:ascii="Calibri" w:hAnsi="Calibri" w:cs="Calibri"/>
          <w:b/>
          <w:bCs/>
        </w:rPr>
        <w:t>Okuryazarlık Becerileri</w:t>
      </w:r>
    </w:p>
    <w:p w14:paraId="76D0178D" w14:textId="77777777" w:rsidR="00B40080" w:rsidRPr="00F1347C" w:rsidRDefault="00B40080" w:rsidP="00F1347C">
      <w:pPr>
        <w:spacing w:after="0" w:line="276" w:lineRule="auto"/>
        <w:rPr>
          <w:rFonts w:ascii="Calibri" w:hAnsi="Calibri" w:cs="Calibri"/>
          <w:kern w:val="0"/>
        </w:rPr>
      </w:pPr>
      <w:r w:rsidRPr="00F1347C">
        <w:rPr>
          <w:rFonts w:ascii="Calibri" w:hAnsi="Calibri" w:cs="Calibri"/>
          <w:kern w:val="0"/>
        </w:rPr>
        <w:t>Ob1. Bilgi Okuryazarlığı</w:t>
      </w:r>
    </w:p>
    <w:p w14:paraId="2824711D"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OB1.1.Bilgi İhtiyacını Fark Etme</w:t>
      </w:r>
    </w:p>
    <w:p w14:paraId="191426CD"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OB1.1.SB1. Bilgi ihtiyacını fark etmek</w:t>
      </w:r>
    </w:p>
    <w:p w14:paraId="352141F7"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OB1.1.SB2. Bilgi türlerini fark etmek (sanatsal, gündelik vb.)</w:t>
      </w:r>
    </w:p>
    <w:p w14:paraId="57EC831C"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OB1.2.Bilgiyi Toplama</w:t>
      </w:r>
    </w:p>
    <w:p w14:paraId="276EB5F8"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OB1.2.SB1. İstenen bilgiye ulaşmak için kullanacağı araçları belirlemek</w:t>
      </w:r>
    </w:p>
    <w:p w14:paraId="5D47BB0A"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OB1.2.SB2. Belirlediği aracı kullanarak olay, konu ve durum ile ilgili bilgileri bulmak</w:t>
      </w:r>
    </w:p>
    <w:p w14:paraId="23DF6792"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OB1.2.SB3. Bir olay, konu ve durum ile ilgili ulaşılan bilgileri doğrulamak</w:t>
      </w:r>
    </w:p>
    <w:p w14:paraId="4C9505F5"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OB1.2.SB4. Bir olay, konu ve durum ile ilgili ulaşılan bilgileri kaydetmek</w:t>
      </w:r>
    </w:p>
    <w:p w14:paraId="0C127182"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OB1.3.Bilgiyi Özetleme</w:t>
      </w:r>
    </w:p>
    <w:p w14:paraId="3A99321D"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OB1.3.SB1. Bilgiyi çözümlemek</w:t>
      </w:r>
    </w:p>
    <w:p w14:paraId="22244A9E"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OB1.3.SB2. Bilgiyi sınıflandırmak</w:t>
      </w:r>
    </w:p>
    <w:p w14:paraId="654F5F32" w14:textId="77777777" w:rsidR="00B40080" w:rsidRPr="00F1347C" w:rsidRDefault="00B40080" w:rsidP="00F1347C">
      <w:pPr>
        <w:spacing w:after="0" w:line="276" w:lineRule="auto"/>
        <w:rPr>
          <w:rFonts w:ascii="Calibri" w:hAnsi="Calibri" w:cs="Calibri"/>
          <w:kern w:val="0"/>
        </w:rPr>
      </w:pPr>
      <w:r w:rsidRPr="00F1347C">
        <w:rPr>
          <w:rFonts w:ascii="Calibri" w:hAnsi="Calibri" w:cs="Calibri"/>
          <w:kern w:val="0"/>
        </w:rPr>
        <w:lastRenderedPageBreak/>
        <w:t>OB1.3.SB3. Bilgiyi yorumlamak (kendi cümleleri ile aktarmak)</w:t>
      </w:r>
    </w:p>
    <w:p w14:paraId="3103EC2A" w14:textId="77777777" w:rsidR="00B40080" w:rsidRPr="00F1347C" w:rsidRDefault="00B40080" w:rsidP="00F1347C">
      <w:pPr>
        <w:spacing w:after="0" w:line="276" w:lineRule="auto"/>
        <w:rPr>
          <w:rFonts w:ascii="Calibri" w:hAnsi="Calibri" w:cs="Calibri"/>
        </w:rPr>
      </w:pPr>
    </w:p>
    <w:p w14:paraId="7E87C96A" w14:textId="77777777" w:rsidR="00B40080" w:rsidRPr="00F1347C" w:rsidRDefault="00B40080" w:rsidP="00F1347C">
      <w:pPr>
        <w:spacing w:after="0" w:line="276" w:lineRule="auto"/>
        <w:rPr>
          <w:rFonts w:ascii="Calibri" w:hAnsi="Calibri" w:cs="Calibri"/>
          <w:b/>
          <w:bCs/>
        </w:rPr>
      </w:pPr>
      <w:r w:rsidRPr="00F1347C">
        <w:rPr>
          <w:rFonts w:ascii="Calibri" w:hAnsi="Calibri" w:cs="Calibri"/>
          <w:b/>
          <w:bCs/>
        </w:rPr>
        <w:t>ÖĞRENME ÇIKTILARI</w:t>
      </w:r>
    </w:p>
    <w:p w14:paraId="3A46F69F" w14:textId="77777777" w:rsidR="00B40080" w:rsidRPr="00F1347C" w:rsidRDefault="00B40080" w:rsidP="00F1347C">
      <w:pPr>
        <w:spacing w:after="0" w:line="276" w:lineRule="auto"/>
        <w:rPr>
          <w:rFonts w:ascii="Calibri" w:hAnsi="Calibri" w:cs="Calibri"/>
          <w:b/>
          <w:bCs/>
        </w:rPr>
      </w:pPr>
      <w:r w:rsidRPr="00F1347C">
        <w:rPr>
          <w:rFonts w:ascii="Calibri" w:hAnsi="Calibri" w:cs="Calibri"/>
          <w:b/>
          <w:bCs/>
        </w:rPr>
        <w:t>Türkçe Alanı</w:t>
      </w:r>
    </w:p>
    <w:p w14:paraId="4F700934"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TADB.1. Dinleyecekleri/izleyecekleri şiir, hikâye, tekerleme, video, tiyatro, animasyon gibi materyalleri yönetebilme</w:t>
      </w:r>
    </w:p>
    <w:p w14:paraId="181DE8C2"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a) Kendisine sunulan seçenekler arasından dinleyecekleri/ izleyecekleri materyalleri seçer.</w:t>
      </w:r>
    </w:p>
    <w:p w14:paraId="4E771E49" w14:textId="77777777" w:rsidR="00B40080" w:rsidRPr="00F1347C" w:rsidRDefault="00B40080" w:rsidP="00F1347C">
      <w:pPr>
        <w:spacing w:after="0" w:line="276" w:lineRule="auto"/>
        <w:rPr>
          <w:rFonts w:ascii="Calibri" w:hAnsi="Calibri" w:cs="Calibri"/>
          <w:kern w:val="0"/>
        </w:rPr>
      </w:pPr>
      <w:r w:rsidRPr="00F1347C">
        <w:rPr>
          <w:rFonts w:ascii="Calibri" w:hAnsi="Calibri" w:cs="Calibri"/>
          <w:kern w:val="0"/>
        </w:rPr>
        <w:t>b) Seçilen materyalleri dinler/izler.</w:t>
      </w:r>
    </w:p>
    <w:p w14:paraId="4AD1BF1E"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TADB.2. Dinledikleri/izledikleri şiir, hikâye, tekerleme, video, tiyatro, animasyon gibi materyalleri ile ilgili yeni anlamlar oluşturabilme</w:t>
      </w:r>
    </w:p>
    <w:p w14:paraId="6B9DD19D"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a) Dinledikleri/izledikleri iletilerde yer alan bilgiler ile günlük yaşamı arasında ilişki kurar.</w:t>
      </w:r>
    </w:p>
    <w:p w14:paraId="207F6D92"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b) Görsellerden yararlanarak dinleyecekleri/izleyecekleri hakkındaki tahminlerini söyler.</w:t>
      </w:r>
    </w:p>
    <w:p w14:paraId="539B457E"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TAOB.1. Resimli öykü kitabı, dijital araçlar, afiş, broşür gibi görsel materyalleri yönetebilme</w:t>
      </w:r>
    </w:p>
    <w:p w14:paraId="06C5C93F"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a) Kendisine sunulan görsel okuma materyallerini inceler.</w:t>
      </w:r>
    </w:p>
    <w:p w14:paraId="6CC61A86"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b) Kendisine sunulan seçenekler arasından görsel okuma materyallerini seçer.</w:t>
      </w:r>
    </w:p>
    <w:p w14:paraId="06F48011"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TAOB.2. Görsel materyallerden anlamlar üretebilme</w:t>
      </w:r>
    </w:p>
    <w:p w14:paraId="6CE1C98A"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a) Görsel okuma materyallerinde yer alan bilgiler ile günlük yaşamı arasında ilişki kurar.</w:t>
      </w:r>
    </w:p>
    <w:p w14:paraId="2CFDAA45"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b) Görsellerde hareketle metinle ilgili tahminde bulunur.</w:t>
      </w:r>
    </w:p>
    <w:p w14:paraId="1A79EBB7"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TAKB.1. Konuşma sürecini yönetebilme</w:t>
      </w:r>
    </w:p>
    <w:p w14:paraId="52548C5E"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a) Yetişkin yönlendirmesiyle konuşacağı konuyu seçer.</w:t>
      </w:r>
    </w:p>
    <w:p w14:paraId="1099D788"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b) Konuşmaya başlamak için uygun zamanı bekler ve yetişkin yönlendirmesiyle bir konu hakkında konuşur.</w:t>
      </w:r>
    </w:p>
    <w:p w14:paraId="78EE26AA" w14:textId="77777777" w:rsidR="00B40080" w:rsidRPr="00F1347C" w:rsidRDefault="00B40080" w:rsidP="00F1347C">
      <w:pPr>
        <w:autoSpaceDE w:val="0"/>
        <w:autoSpaceDN w:val="0"/>
        <w:adjustRightInd w:val="0"/>
        <w:spacing w:after="0" w:line="276" w:lineRule="auto"/>
        <w:rPr>
          <w:rFonts w:ascii="Calibri" w:hAnsi="Calibri" w:cs="Calibri"/>
          <w:kern w:val="0"/>
        </w:rPr>
      </w:pPr>
    </w:p>
    <w:p w14:paraId="634E32AE" w14:textId="77777777" w:rsidR="00B40080" w:rsidRPr="00F1347C" w:rsidRDefault="00B40080" w:rsidP="00F1347C">
      <w:pPr>
        <w:spacing w:after="0" w:line="276" w:lineRule="auto"/>
        <w:rPr>
          <w:rFonts w:ascii="Calibri" w:hAnsi="Calibri" w:cs="Calibri"/>
          <w:b/>
          <w:bCs/>
        </w:rPr>
      </w:pPr>
      <w:r w:rsidRPr="00F1347C">
        <w:rPr>
          <w:rFonts w:ascii="Calibri" w:hAnsi="Calibri" w:cs="Calibri"/>
          <w:b/>
          <w:bCs/>
        </w:rPr>
        <w:t>Matematik Alanı</w:t>
      </w:r>
    </w:p>
    <w:p w14:paraId="49BB51A9" w14:textId="425E4BB2"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MAB.5. Farklı matematiksel temsillerden yararlanabilme</w:t>
      </w:r>
    </w:p>
    <w:p w14:paraId="3EC9F542" w14:textId="04437D7D"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a) Çeşitli semboller arasından belirtilen matematiksel temsilleri/ sembolleri gösterir.</w:t>
      </w:r>
    </w:p>
    <w:p w14:paraId="12CF2471" w14:textId="2C31D531" w:rsidR="00B40080" w:rsidRPr="00F1347C" w:rsidRDefault="00B40080" w:rsidP="00F1347C">
      <w:pPr>
        <w:spacing w:after="0" w:line="276" w:lineRule="auto"/>
        <w:rPr>
          <w:rFonts w:ascii="Calibri" w:hAnsi="Calibri" w:cs="Calibri"/>
          <w:kern w:val="0"/>
        </w:rPr>
      </w:pPr>
      <w:r w:rsidRPr="00F1347C">
        <w:rPr>
          <w:rFonts w:ascii="Calibri" w:hAnsi="Calibri" w:cs="Calibri"/>
          <w:kern w:val="0"/>
        </w:rPr>
        <w:t>b) İsmi söylenen şekli gösterir.</w:t>
      </w:r>
    </w:p>
    <w:p w14:paraId="54CFC10A" w14:textId="77777777" w:rsidR="00B40080" w:rsidRPr="00F1347C" w:rsidRDefault="00B40080" w:rsidP="00F1347C">
      <w:pPr>
        <w:spacing w:after="0" w:line="276" w:lineRule="auto"/>
        <w:rPr>
          <w:rFonts w:ascii="Calibri" w:hAnsi="Calibri" w:cs="Calibri"/>
        </w:rPr>
      </w:pPr>
    </w:p>
    <w:p w14:paraId="2FB5C1C4" w14:textId="77777777" w:rsidR="00B40080" w:rsidRPr="00F1347C" w:rsidRDefault="00B40080" w:rsidP="00F1347C">
      <w:pPr>
        <w:spacing w:after="0" w:line="276" w:lineRule="auto"/>
        <w:rPr>
          <w:rFonts w:ascii="Calibri" w:hAnsi="Calibri" w:cs="Calibri"/>
          <w:b/>
          <w:bCs/>
        </w:rPr>
      </w:pPr>
      <w:r w:rsidRPr="00F1347C">
        <w:rPr>
          <w:rFonts w:ascii="Calibri" w:hAnsi="Calibri" w:cs="Calibri"/>
          <w:b/>
          <w:bCs/>
        </w:rPr>
        <w:t>Hareket ve Sağlık Alanı</w:t>
      </w:r>
    </w:p>
    <w:p w14:paraId="6AD75750"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HSAB.1. Farklı çevre ve fiziksel etkinliklerde büyük kas becerilerini etkin bir şekilde uygulayabilme</w:t>
      </w:r>
    </w:p>
    <w:p w14:paraId="623D9378"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a) Farklı ortam ve koşullarda yer değiştirme hareketlerini yapar.</w:t>
      </w:r>
    </w:p>
    <w:p w14:paraId="6F4F42B9"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b) Etkinliğinin durumuna uygun denge hareketlerini yapar.</w:t>
      </w:r>
    </w:p>
    <w:p w14:paraId="4EBFB522" w14:textId="77777777" w:rsidR="00B40080" w:rsidRPr="00F1347C" w:rsidRDefault="00B40080" w:rsidP="00F1347C">
      <w:pPr>
        <w:spacing w:after="0" w:line="276" w:lineRule="auto"/>
        <w:rPr>
          <w:rFonts w:ascii="Calibri" w:hAnsi="Calibri" w:cs="Calibri"/>
          <w:b/>
          <w:bCs/>
        </w:rPr>
      </w:pPr>
      <w:r w:rsidRPr="00F1347C">
        <w:rPr>
          <w:rFonts w:ascii="Calibri" w:hAnsi="Calibri" w:cs="Calibri"/>
          <w:kern w:val="0"/>
        </w:rPr>
        <w:t>c) Nesne kontrolü gerektiren hareketleri yapar.</w:t>
      </w:r>
    </w:p>
    <w:p w14:paraId="2B94B1FE"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HSAB.2. Farklı ebat ve özellikteki nesneleri etkin bir şekilde kullanabilme</w:t>
      </w:r>
    </w:p>
    <w:p w14:paraId="027D328C"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a) Farklı büyüklükteki nesneleri kavrar.</w:t>
      </w:r>
    </w:p>
    <w:p w14:paraId="1808CD19"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b) Nesneleri şekillendirir.</w:t>
      </w:r>
    </w:p>
    <w:p w14:paraId="24B10051" w14:textId="77777777" w:rsidR="00B40080" w:rsidRPr="00F1347C" w:rsidRDefault="00B40080" w:rsidP="00F1347C">
      <w:pPr>
        <w:autoSpaceDE w:val="0"/>
        <w:autoSpaceDN w:val="0"/>
        <w:adjustRightInd w:val="0"/>
        <w:spacing w:after="0" w:line="276" w:lineRule="auto"/>
        <w:rPr>
          <w:rFonts w:ascii="Calibri" w:hAnsi="Calibri" w:cs="Calibri"/>
          <w:kern w:val="0"/>
        </w:rPr>
      </w:pPr>
      <w:r w:rsidRPr="00F1347C">
        <w:rPr>
          <w:rFonts w:ascii="Calibri" w:hAnsi="Calibri" w:cs="Calibri"/>
          <w:kern w:val="0"/>
        </w:rPr>
        <w:t>c) Farklı boyutlardaki nesneleri kullanır.</w:t>
      </w:r>
    </w:p>
    <w:p w14:paraId="3565F1CD" w14:textId="77777777" w:rsidR="00B40080" w:rsidRPr="00F1347C" w:rsidRDefault="00B40080" w:rsidP="00F1347C">
      <w:pPr>
        <w:spacing w:after="0" w:line="276" w:lineRule="auto"/>
        <w:rPr>
          <w:rFonts w:ascii="Calibri" w:hAnsi="Calibri" w:cs="Calibri"/>
          <w:b/>
          <w:bCs/>
        </w:rPr>
      </w:pPr>
      <w:proofErr w:type="gramStart"/>
      <w:r w:rsidRPr="00F1347C">
        <w:rPr>
          <w:rFonts w:ascii="Calibri" w:hAnsi="Calibri" w:cs="Calibri"/>
          <w:kern w:val="0"/>
        </w:rPr>
        <w:t>ç</w:t>
      </w:r>
      <w:proofErr w:type="gramEnd"/>
      <w:r w:rsidRPr="00F1347C">
        <w:rPr>
          <w:rFonts w:ascii="Calibri" w:hAnsi="Calibri" w:cs="Calibri"/>
          <w:kern w:val="0"/>
        </w:rPr>
        <w:t>) Çeşitli nesneleri kullanarak özgün ürünler oluşturur.</w:t>
      </w:r>
    </w:p>
    <w:p w14:paraId="575B8950" w14:textId="53E37A08" w:rsidR="001C2089" w:rsidRPr="00F1347C" w:rsidRDefault="001C2089" w:rsidP="00F1347C">
      <w:pPr>
        <w:spacing w:after="0" w:line="276" w:lineRule="auto"/>
        <w:rPr>
          <w:rFonts w:ascii="Calibri" w:hAnsi="Calibri" w:cs="Calibri"/>
          <w:b/>
          <w:bCs/>
        </w:rPr>
      </w:pPr>
      <w:r w:rsidRPr="00F1347C">
        <w:rPr>
          <w:rFonts w:ascii="Calibri" w:hAnsi="Calibri" w:cs="Calibri"/>
          <w:b/>
          <w:bCs/>
        </w:rPr>
        <w:t>İÇERİK ÇERÇEVESİ</w:t>
      </w:r>
    </w:p>
    <w:p w14:paraId="5B4B04F4" w14:textId="37A761D0" w:rsidR="001C2089" w:rsidRPr="00F1347C" w:rsidRDefault="001C2089" w:rsidP="00F1347C">
      <w:pPr>
        <w:spacing w:after="0" w:line="276" w:lineRule="auto"/>
        <w:rPr>
          <w:rFonts w:ascii="Calibri" w:hAnsi="Calibri" w:cs="Calibri"/>
          <w:bCs/>
        </w:rPr>
      </w:pPr>
      <w:r w:rsidRPr="00F1347C">
        <w:rPr>
          <w:rFonts w:ascii="Calibri" w:hAnsi="Calibri" w:cs="Calibri"/>
          <w:b/>
          <w:bCs/>
        </w:rPr>
        <w:t>Kavramlar</w:t>
      </w:r>
      <w:r w:rsidRPr="00F1347C">
        <w:rPr>
          <w:rFonts w:ascii="Calibri" w:hAnsi="Calibri" w:cs="Calibri"/>
        </w:rPr>
        <w:t>:</w:t>
      </w:r>
      <w:r w:rsidR="008246C4" w:rsidRPr="00F1347C">
        <w:rPr>
          <w:rFonts w:ascii="Calibri" w:hAnsi="Calibri" w:cs="Calibri"/>
        </w:rPr>
        <w:t xml:space="preserve"> </w:t>
      </w:r>
      <w:r w:rsidR="003E02D8" w:rsidRPr="00F1347C">
        <w:rPr>
          <w:rFonts w:ascii="Calibri" w:hAnsi="Calibri" w:cs="Calibri"/>
        </w:rPr>
        <w:t xml:space="preserve">Geometrik şekiller, </w:t>
      </w:r>
      <w:r w:rsidR="003E02D8" w:rsidRPr="00F1347C">
        <w:rPr>
          <w:rFonts w:ascii="Calibri" w:hAnsi="Calibri" w:cs="Calibri"/>
          <w:bCs/>
        </w:rPr>
        <w:t>eski, yeni</w:t>
      </w:r>
    </w:p>
    <w:p w14:paraId="66E925EC" w14:textId="6E0821C6" w:rsidR="001C2089" w:rsidRPr="00F1347C" w:rsidRDefault="001C2089" w:rsidP="00F1347C">
      <w:pPr>
        <w:spacing w:after="0" w:line="276" w:lineRule="auto"/>
        <w:rPr>
          <w:rFonts w:ascii="Calibri" w:hAnsi="Calibri" w:cs="Calibri"/>
        </w:rPr>
      </w:pPr>
      <w:proofErr w:type="spellStart"/>
      <w:proofErr w:type="gramStart"/>
      <w:r w:rsidRPr="00F1347C">
        <w:rPr>
          <w:rFonts w:ascii="Calibri" w:hAnsi="Calibri" w:cs="Calibri"/>
          <w:b/>
          <w:bCs/>
        </w:rPr>
        <w:t>Sözcükler</w:t>
      </w:r>
      <w:r w:rsidRPr="00F1347C">
        <w:rPr>
          <w:rFonts w:ascii="Calibri" w:hAnsi="Calibri" w:cs="Calibri"/>
        </w:rPr>
        <w:t>:</w:t>
      </w:r>
      <w:r w:rsidR="003E02D8" w:rsidRPr="00F1347C">
        <w:rPr>
          <w:rFonts w:ascii="Calibri" w:hAnsi="Calibri" w:cs="Calibri"/>
        </w:rPr>
        <w:t>Şekiller</w:t>
      </w:r>
      <w:proofErr w:type="spellEnd"/>
      <w:proofErr w:type="gramEnd"/>
    </w:p>
    <w:p w14:paraId="1FE9B3E4" w14:textId="504E8CA8" w:rsidR="001C2089" w:rsidRPr="00F1347C" w:rsidRDefault="001C2089" w:rsidP="00F1347C">
      <w:pPr>
        <w:spacing w:after="0" w:line="276" w:lineRule="auto"/>
        <w:rPr>
          <w:rFonts w:ascii="Calibri" w:hAnsi="Calibri" w:cs="Calibri"/>
        </w:rPr>
      </w:pPr>
      <w:r w:rsidRPr="00F1347C">
        <w:rPr>
          <w:rFonts w:ascii="Calibri" w:hAnsi="Calibri" w:cs="Calibri"/>
          <w:b/>
          <w:bCs/>
        </w:rPr>
        <w:t>Materyaller</w:t>
      </w:r>
      <w:r w:rsidR="008246C4" w:rsidRPr="00F1347C">
        <w:rPr>
          <w:rFonts w:ascii="Calibri" w:hAnsi="Calibri" w:cs="Calibri"/>
        </w:rPr>
        <w:t>:</w:t>
      </w:r>
      <w:r w:rsidR="003E02D8" w:rsidRPr="00F1347C">
        <w:rPr>
          <w:rFonts w:ascii="Calibri" w:hAnsi="Calibri" w:cs="Calibri"/>
        </w:rPr>
        <w:t xml:space="preserve"> Oyun hamuru, </w:t>
      </w:r>
      <w:proofErr w:type="spellStart"/>
      <w:r w:rsidR="003E02D8" w:rsidRPr="00F1347C">
        <w:rPr>
          <w:rFonts w:ascii="Calibri" w:hAnsi="Calibri" w:cs="Calibri"/>
        </w:rPr>
        <w:t>Abeslang</w:t>
      </w:r>
      <w:proofErr w:type="spellEnd"/>
      <w:r w:rsidR="003E02D8" w:rsidRPr="00F1347C">
        <w:rPr>
          <w:rFonts w:ascii="Calibri" w:hAnsi="Calibri" w:cs="Calibri"/>
        </w:rPr>
        <w:t>, Eski ve Yeni ev resimleri</w:t>
      </w:r>
    </w:p>
    <w:p w14:paraId="4D4B293A" w14:textId="4C7C466D" w:rsidR="001C2089" w:rsidRPr="00F1347C" w:rsidRDefault="001C2089" w:rsidP="00F1347C">
      <w:pPr>
        <w:spacing w:after="0" w:line="276" w:lineRule="auto"/>
        <w:rPr>
          <w:rFonts w:ascii="Calibri" w:hAnsi="Calibri" w:cs="Calibri"/>
        </w:rPr>
      </w:pPr>
      <w:r w:rsidRPr="00F1347C">
        <w:rPr>
          <w:rFonts w:ascii="Calibri" w:hAnsi="Calibri" w:cs="Calibri"/>
          <w:b/>
          <w:bCs/>
        </w:rPr>
        <w:t>Eğitim/Öğrenme Ortamları</w:t>
      </w:r>
      <w:r w:rsidR="008246C4" w:rsidRPr="00F1347C">
        <w:rPr>
          <w:rFonts w:ascii="Calibri" w:hAnsi="Calibri" w:cs="Calibri"/>
        </w:rPr>
        <w:t>:</w:t>
      </w:r>
      <w:r w:rsidR="00CA07F0" w:rsidRPr="00F1347C">
        <w:rPr>
          <w:rFonts w:ascii="Calibri" w:hAnsi="Calibri" w:cs="Calibri"/>
        </w:rPr>
        <w:t xml:space="preserve"> Etkinlikler için gerekli materyaller hazırlanır ve sınıf ortamı düzenlenir.</w:t>
      </w:r>
    </w:p>
    <w:p w14:paraId="11DC90F8" w14:textId="77777777" w:rsidR="001C2089" w:rsidRPr="00F1347C" w:rsidRDefault="001C2089" w:rsidP="00F1347C">
      <w:pPr>
        <w:spacing w:after="0" w:line="276" w:lineRule="auto"/>
        <w:rPr>
          <w:rFonts w:ascii="Calibri" w:hAnsi="Calibri" w:cs="Calibri"/>
        </w:rPr>
      </w:pPr>
    </w:p>
    <w:p w14:paraId="321D4E19" w14:textId="3AF6C92B" w:rsidR="001C2089" w:rsidRPr="00F1347C" w:rsidRDefault="001C2089" w:rsidP="00F1347C">
      <w:pPr>
        <w:spacing w:after="0" w:line="276" w:lineRule="auto"/>
        <w:rPr>
          <w:rFonts w:ascii="Calibri" w:hAnsi="Calibri" w:cs="Calibri"/>
          <w:b/>
          <w:bCs/>
        </w:rPr>
      </w:pPr>
      <w:r w:rsidRPr="00F1347C">
        <w:rPr>
          <w:rFonts w:ascii="Calibri" w:hAnsi="Calibri" w:cs="Calibri"/>
          <w:b/>
          <w:bCs/>
        </w:rPr>
        <w:t>GÜNE BAŞLAMA ZAMANI</w:t>
      </w:r>
    </w:p>
    <w:p w14:paraId="6029A0C0" w14:textId="77777777" w:rsidR="003F3750" w:rsidRPr="00F1347C" w:rsidRDefault="003F3750" w:rsidP="00F1347C">
      <w:pPr>
        <w:spacing w:after="0" w:line="276" w:lineRule="auto"/>
        <w:rPr>
          <w:rFonts w:ascii="Calibri" w:hAnsi="Calibri" w:cs="Calibri"/>
        </w:rPr>
      </w:pPr>
      <w:r w:rsidRPr="00F1347C">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F1347C" w:rsidRDefault="008246C4" w:rsidP="00F1347C">
      <w:pPr>
        <w:spacing w:after="0" w:line="276" w:lineRule="auto"/>
        <w:rPr>
          <w:rFonts w:ascii="Calibri" w:hAnsi="Calibri" w:cs="Calibri"/>
        </w:rPr>
      </w:pPr>
    </w:p>
    <w:p w14:paraId="403E1523" w14:textId="09E3E22A" w:rsidR="001C2089" w:rsidRPr="00F1347C" w:rsidRDefault="001C2089" w:rsidP="00F1347C">
      <w:pPr>
        <w:spacing w:after="0" w:line="276" w:lineRule="auto"/>
        <w:rPr>
          <w:rFonts w:ascii="Calibri" w:hAnsi="Calibri" w:cs="Calibri"/>
          <w:b/>
          <w:bCs/>
        </w:rPr>
      </w:pPr>
      <w:r w:rsidRPr="00F1347C">
        <w:rPr>
          <w:rFonts w:ascii="Calibri" w:hAnsi="Calibri" w:cs="Calibri"/>
          <w:b/>
          <w:bCs/>
        </w:rPr>
        <w:t>ÖĞRENME MERKEZLERİNDE OYUN</w:t>
      </w:r>
    </w:p>
    <w:p w14:paraId="424BF9CC" w14:textId="77777777" w:rsidR="003F3750" w:rsidRPr="00F1347C" w:rsidRDefault="003F3750" w:rsidP="00F1347C">
      <w:pPr>
        <w:spacing w:after="0" w:line="276" w:lineRule="auto"/>
        <w:rPr>
          <w:rFonts w:ascii="Calibri" w:hAnsi="Calibri" w:cs="Calibri"/>
        </w:rPr>
      </w:pPr>
      <w:r w:rsidRPr="00F1347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1347C" w:rsidRDefault="008246C4" w:rsidP="00F1347C">
      <w:pPr>
        <w:spacing w:after="0" w:line="276" w:lineRule="auto"/>
        <w:rPr>
          <w:rFonts w:ascii="Calibri" w:hAnsi="Calibri" w:cs="Calibri"/>
        </w:rPr>
      </w:pPr>
    </w:p>
    <w:p w14:paraId="63BA6842" w14:textId="4E1149F9" w:rsidR="001C2089" w:rsidRPr="00F1347C" w:rsidRDefault="001C2089" w:rsidP="00F1347C">
      <w:pPr>
        <w:spacing w:after="0" w:line="276" w:lineRule="auto"/>
        <w:rPr>
          <w:rFonts w:ascii="Calibri" w:hAnsi="Calibri" w:cs="Calibri"/>
          <w:b/>
          <w:bCs/>
        </w:rPr>
      </w:pPr>
      <w:r w:rsidRPr="00F1347C">
        <w:rPr>
          <w:rFonts w:ascii="Calibri" w:hAnsi="Calibri" w:cs="Calibri"/>
          <w:b/>
          <w:bCs/>
        </w:rPr>
        <w:t>BESLENME, TOPLANMA, TEMİZLİK</w:t>
      </w:r>
    </w:p>
    <w:p w14:paraId="54A59ADB" w14:textId="77777777" w:rsidR="003F3750" w:rsidRPr="00F1347C" w:rsidRDefault="003F3750" w:rsidP="00F1347C">
      <w:pPr>
        <w:spacing w:after="0" w:line="276" w:lineRule="auto"/>
        <w:rPr>
          <w:rFonts w:ascii="Calibri" w:hAnsi="Calibri" w:cs="Calibri"/>
          <w:b/>
        </w:rPr>
      </w:pPr>
      <w:r w:rsidRPr="00F1347C">
        <w:rPr>
          <w:rFonts w:ascii="Calibri" w:hAnsi="Calibri" w:cs="Calibri"/>
        </w:rPr>
        <w:t>Tuvalet ve temizlik ihtiyacı için lavabolara geçilir. Ellerin nasıl yıkanması gerektiği gösterilir. Sıra ile eller yıkanarak kahvaltıya geçilir.</w:t>
      </w:r>
      <w:r w:rsidRPr="00F1347C">
        <w:rPr>
          <w:rFonts w:ascii="Calibri" w:hAnsi="Calibri" w:cs="Calibri"/>
          <w:b/>
        </w:rPr>
        <w:t xml:space="preserve"> </w:t>
      </w:r>
    </w:p>
    <w:p w14:paraId="7CB56C29" w14:textId="77777777" w:rsidR="008246C4" w:rsidRPr="00F1347C" w:rsidRDefault="008246C4" w:rsidP="00F1347C">
      <w:pPr>
        <w:spacing w:after="0" w:line="276" w:lineRule="auto"/>
        <w:rPr>
          <w:rFonts w:ascii="Calibri" w:hAnsi="Calibri" w:cs="Calibri"/>
        </w:rPr>
      </w:pPr>
    </w:p>
    <w:p w14:paraId="2DC1A68B" w14:textId="724FDBF0" w:rsidR="001C2089" w:rsidRPr="00F1347C" w:rsidRDefault="001C2089" w:rsidP="00F1347C">
      <w:pPr>
        <w:spacing w:after="0" w:line="276" w:lineRule="auto"/>
        <w:rPr>
          <w:rFonts w:ascii="Calibri" w:hAnsi="Calibri" w:cs="Calibri"/>
          <w:b/>
          <w:bCs/>
        </w:rPr>
      </w:pPr>
      <w:r w:rsidRPr="00F1347C">
        <w:rPr>
          <w:rFonts w:ascii="Calibri" w:hAnsi="Calibri" w:cs="Calibri"/>
          <w:b/>
          <w:bCs/>
        </w:rPr>
        <w:t>ETKİNLİK</w:t>
      </w:r>
    </w:p>
    <w:p w14:paraId="07FFDC03" w14:textId="79815926" w:rsidR="007C630D" w:rsidRPr="00F1347C" w:rsidRDefault="003E02D8" w:rsidP="00F1347C">
      <w:pPr>
        <w:spacing w:after="0" w:line="276" w:lineRule="auto"/>
        <w:rPr>
          <w:rFonts w:ascii="Calibri" w:hAnsi="Calibri" w:cs="Calibri"/>
        </w:rPr>
      </w:pPr>
      <w:r w:rsidRPr="00F1347C">
        <w:rPr>
          <w:rFonts w:ascii="Calibri" w:hAnsi="Calibri" w:cs="Calibri"/>
        </w:rPr>
        <w:t>ŞEKİLLER</w:t>
      </w:r>
    </w:p>
    <w:p w14:paraId="33A24C53" w14:textId="77777777" w:rsidR="003E02D8" w:rsidRPr="00F1347C" w:rsidRDefault="003E02D8" w:rsidP="00F1347C">
      <w:pPr>
        <w:spacing w:after="0" w:line="276" w:lineRule="auto"/>
        <w:rPr>
          <w:rFonts w:ascii="Calibri" w:hAnsi="Calibri" w:cs="Calibri"/>
        </w:rPr>
      </w:pPr>
      <w:r w:rsidRPr="00F1347C">
        <w:rPr>
          <w:rFonts w:ascii="Calibri" w:hAnsi="Calibri" w:cs="Calibri"/>
        </w:rPr>
        <w:t>Öğretmen etkinliğe başlamadan önce büyük karton üzerine daire, kare, dikdörtgen ve üçgen şekillerinden birer tane çizer. Çocukların U şeklinde oturmaları sağlanır. Çocuklara geometrik şekillerden daire şekli gösterilir. “Daire şeklinde çevremizde hangi varlıklar var?” diye sorulur. Ardından kare şeklinde, üçgen şeklinde, dikdörtgen şeklinde hangi varlıklar var diye sorulur. Şekillerle ilgili sohbet edilir.</w:t>
      </w:r>
    </w:p>
    <w:p w14:paraId="7456DDD2" w14:textId="77777777" w:rsidR="003E02D8" w:rsidRPr="00F1347C" w:rsidRDefault="003E02D8" w:rsidP="00F1347C">
      <w:pPr>
        <w:spacing w:after="0" w:line="276" w:lineRule="auto"/>
        <w:rPr>
          <w:rFonts w:ascii="Calibri" w:hAnsi="Calibri" w:cs="Calibri"/>
        </w:rPr>
      </w:pPr>
      <w:r w:rsidRPr="00F1347C">
        <w:rPr>
          <w:rFonts w:ascii="Calibri" w:hAnsi="Calibri" w:cs="Calibri"/>
        </w:rPr>
        <w:t xml:space="preserve">Çocuklara “Şimdi geometrik şekilleri çizeceğiz, ancak vücudumuzla çizeceğiz ve karşıda kocaman bir resim </w:t>
      </w:r>
      <w:proofErr w:type="gramStart"/>
      <w:r w:rsidRPr="00F1347C">
        <w:rPr>
          <w:rFonts w:ascii="Calibri" w:hAnsi="Calibri" w:cs="Calibri"/>
        </w:rPr>
        <w:t>kağıdı</w:t>
      </w:r>
      <w:proofErr w:type="gramEnd"/>
      <w:r w:rsidRPr="00F1347C">
        <w:rPr>
          <w:rFonts w:ascii="Calibri" w:hAnsi="Calibri" w:cs="Calibri"/>
        </w:rPr>
        <w:t xml:space="preserve"> varmış gibi çizeceğiz.” Denir. “Hazır mısınız?” denerek oyuna başlanır.</w:t>
      </w:r>
    </w:p>
    <w:p w14:paraId="4388C10B" w14:textId="77777777" w:rsidR="003E02D8" w:rsidRPr="00F1347C" w:rsidRDefault="003E02D8" w:rsidP="00F1347C">
      <w:pPr>
        <w:spacing w:after="0" w:line="276" w:lineRule="auto"/>
        <w:rPr>
          <w:rFonts w:ascii="Calibri" w:hAnsi="Calibri" w:cs="Calibri"/>
        </w:rPr>
      </w:pPr>
      <w:r w:rsidRPr="00F1347C">
        <w:rPr>
          <w:rFonts w:ascii="Calibri" w:hAnsi="Calibri" w:cs="Calibri"/>
        </w:rPr>
        <w:t>Öğretmen oyuna başlamadan önce daire, kare, dikdörtgen ve üçgen şekillerini getirir. Oyun sırasında hangi şekle sıra geldiyse o şekli çocuklara gösterir.</w:t>
      </w:r>
    </w:p>
    <w:p w14:paraId="7062914B" w14:textId="77777777" w:rsidR="003E02D8" w:rsidRPr="00F1347C" w:rsidRDefault="003E02D8" w:rsidP="00F1347C">
      <w:pPr>
        <w:spacing w:after="0" w:line="276" w:lineRule="auto"/>
        <w:rPr>
          <w:rFonts w:ascii="Calibri" w:hAnsi="Calibri" w:cs="Calibri"/>
        </w:rPr>
      </w:pPr>
      <w:r w:rsidRPr="00F1347C">
        <w:rPr>
          <w:rFonts w:ascii="Calibri" w:hAnsi="Calibri" w:cs="Calibri"/>
        </w:rPr>
        <w:t>Çocuklar oyun alanına alınır. “İlk şeklimiz daire. İlk önce parmağımızla çizelim, şimdi sağ ayağımızla çizelim, şimdi kafamızla çizelim, şimdi burnumuzla çizelim. Daireleri alıp bir kenara koyalım.</w:t>
      </w:r>
    </w:p>
    <w:p w14:paraId="106CE355" w14:textId="77777777" w:rsidR="003E02D8" w:rsidRPr="00F1347C" w:rsidRDefault="003E02D8" w:rsidP="00F1347C">
      <w:pPr>
        <w:spacing w:after="0" w:line="276" w:lineRule="auto"/>
        <w:rPr>
          <w:rFonts w:ascii="Calibri" w:hAnsi="Calibri" w:cs="Calibri"/>
        </w:rPr>
      </w:pPr>
      <w:r w:rsidRPr="00F1347C">
        <w:rPr>
          <w:rFonts w:ascii="Calibri" w:hAnsi="Calibri" w:cs="Calibri"/>
        </w:rPr>
        <w:t>Çocukların ilgisine göre diğer şekiller de hayali olarak çizilir.</w:t>
      </w:r>
    </w:p>
    <w:p w14:paraId="3C59FBBC" w14:textId="77777777" w:rsidR="003E02D8" w:rsidRPr="00F1347C" w:rsidRDefault="003E02D8" w:rsidP="00F1347C">
      <w:pPr>
        <w:spacing w:after="0" w:line="276" w:lineRule="auto"/>
        <w:rPr>
          <w:rFonts w:ascii="Calibri" w:hAnsi="Calibri" w:cs="Calibri"/>
        </w:rPr>
      </w:pPr>
      <w:r w:rsidRPr="00F1347C">
        <w:rPr>
          <w:rFonts w:ascii="Calibri" w:hAnsi="Calibri" w:cs="Calibri"/>
        </w:rPr>
        <w:t>Oyunun ardından öğretmen yere büyük geometrik şekiller çizer. Çocuklar serbestçe oynar. Öğretmen “kenarlar” dediğinde çocuklar şekillerin kenarlarından yürürler. Öğretmen köşe dediğinde çocuklar bir köşe kaparlar. Öğretmen içinde dediğinde çocuklar şekillerin içine girer şeklin içinde oynarlar. Öğretmen dışında dediğinde çocuklar şeklin dışında oynarlar.</w:t>
      </w:r>
    </w:p>
    <w:p w14:paraId="631B3C8D" w14:textId="77777777" w:rsidR="003E02D8" w:rsidRPr="00F1347C" w:rsidRDefault="003E02D8" w:rsidP="00F1347C">
      <w:pPr>
        <w:spacing w:after="0" w:line="276" w:lineRule="auto"/>
        <w:rPr>
          <w:rFonts w:ascii="Calibri" w:hAnsi="Calibri" w:cs="Calibri"/>
        </w:rPr>
      </w:pPr>
      <w:r w:rsidRPr="00F1347C">
        <w:rPr>
          <w:rFonts w:ascii="Calibri" w:hAnsi="Calibri" w:cs="Calibri"/>
        </w:rPr>
        <w:t>Ardından öğretmen çocukların sıraya girmelerini ister. Sıra ile şeklin önüne şeklin kenar sayısı kadar çocuk alır. Çocuklara şeklin her bir kenarına bir kişinin uzanmasını ister. Tüm çocuklar bu deneyimi yaşadıktan sonra oyun biter.</w:t>
      </w:r>
    </w:p>
    <w:p w14:paraId="26EEE496" w14:textId="77777777" w:rsidR="003E02D8" w:rsidRPr="00F1347C" w:rsidRDefault="003E02D8" w:rsidP="00F1347C">
      <w:pPr>
        <w:spacing w:after="0" w:line="276" w:lineRule="auto"/>
        <w:contextualSpacing/>
        <w:rPr>
          <w:rFonts w:ascii="Calibri" w:hAnsi="Calibri" w:cs="Calibri"/>
        </w:rPr>
      </w:pPr>
    </w:p>
    <w:p w14:paraId="3033F06D" w14:textId="77777777" w:rsidR="007C630D" w:rsidRPr="00F1347C" w:rsidRDefault="007C630D" w:rsidP="00F1347C">
      <w:pPr>
        <w:spacing w:after="0" w:line="276" w:lineRule="auto"/>
        <w:rPr>
          <w:rFonts w:ascii="Calibri" w:hAnsi="Calibri" w:cs="Calibri"/>
          <w:b/>
          <w:bCs/>
        </w:rPr>
      </w:pPr>
      <w:r w:rsidRPr="00F1347C">
        <w:rPr>
          <w:rFonts w:ascii="Calibri" w:hAnsi="Calibri" w:cs="Calibri"/>
          <w:b/>
          <w:bCs/>
        </w:rPr>
        <w:t>DEĞERLENDİRME</w:t>
      </w:r>
    </w:p>
    <w:p w14:paraId="3D4A1295" w14:textId="77777777" w:rsidR="003E02D8" w:rsidRPr="00F1347C" w:rsidRDefault="003E02D8" w:rsidP="00F1347C">
      <w:pPr>
        <w:keepLines/>
        <w:tabs>
          <w:tab w:val="left" w:leader="dot" w:pos="0"/>
          <w:tab w:val="left" w:pos="227"/>
          <w:tab w:val="left" w:pos="284"/>
        </w:tabs>
        <w:spacing w:after="0" w:line="276" w:lineRule="auto"/>
        <w:rPr>
          <w:rFonts w:ascii="Calibri" w:hAnsi="Calibri" w:cs="Calibri"/>
          <w:bCs/>
        </w:rPr>
      </w:pPr>
      <w:r w:rsidRPr="00F1347C">
        <w:rPr>
          <w:rFonts w:ascii="Calibri" w:hAnsi="Calibri" w:cs="Calibri"/>
          <w:bCs/>
        </w:rPr>
        <w:t>Etkinlik sonunda çocuklara aşağıdaki türlerde sorular yöneltilebilir:</w:t>
      </w:r>
    </w:p>
    <w:p w14:paraId="5DB7AFA6" w14:textId="77777777" w:rsidR="003E02D8" w:rsidRPr="00F1347C" w:rsidRDefault="003E02D8" w:rsidP="00F1347C">
      <w:pPr>
        <w:pStyle w:val="AralkYok"/>
        <w:numPr>
          <w:ilvl w:val="0"/>
          <w:numId w:val="1"/>
        </w:numPr>
        <w:spacing w:line="276" w:lineRule="auto"/>
        <w:rPr>
          <w:rFonts w:cs="Calibri"/>
          <w:color w:val="000000"/>
        </w:rPr>
      </w:pPr>
      <w:r w:rsidRPr="00F1347C">
        <w:rPr>
          <w:rFonts w:cs="Calibri"/>
          <w:color w:val="000000"/>
        </w:rPr>
        <w:t>Dairenin köşesi var mı?</w:t>
      </w:r>
    </w:p>
    <w:p w14:paraId="6ADA651E" w14:textId="77777777" w:rsidR="003E02D8" w:rsidRPr="00F1347C" w:rsidRDefault="003E02D8" w:rsidP="00F1347C">
      <w:pPr>
        <w:pStyle w:val="AralkYok"/>
        <w:numPr>
          <w:ilvl w:val="0"/>
          <w:numId w:val="1"/>
        </w:numPr>
        <w:spacing w:line="276" w:lineRule="auto"/>
        <w:rPr>
          <w:rFonts w:cs="Calibri"/>
          <w:color w:val="000000"/>
        </w:rPr>
      </w:pPr>
      <w:r w:rsidRPr="00F1347C">
        <w:rPr>
          <w:rFonts w:cs="Calibri"/>
          <w:color w:val="000000"/>
        </w:rPr>
        <w:t>Karenin kaç kenarı var?</w:t>
      </w:r>
    </w:p>
    <w:p w14:paraId="57662CBA" w14:textId="77777777" w:rsidR="003E02D8" w:rsidRPr="00F1347C" w:rsidRDefault="003E02D8" w:rsidP="00F1347C">
      <w:pPr>
        <w:pStyle w:val="AralkYok"/>
        <w:numPr>
          <w:ilvl w:val="0"/>
          <w:numId w:val="1"/>
        </w:numPr>
        <w:spacing w:line="276" w:lineRule="auto"/>
        <w:rPr>
          <w:rFonts w:cs="Calibri"/>
          <w:color w:val="000000"/>
        </w:rPr>
      </w:pPr>
      <w:r w:rsidRPr="00F1347C">
        <w:rPr>
          <w:rFonts w:cs="Calibri"/>
          <w:color w:val="000000"/>
        </w:rPr>
        <w:t>Çevremizde kareye benzeyen neler var?</w:t>
      </w:r>
    </w:p>
    <w:p w14:paraId="05CECD17" w14:textId="77777777" w:rsidR="003E02D8" w:rsidRPr="00F1347C" w:rsidRDefault="003E02D8" w:rsidP="00F1347C">
      <w:pPr>
        <w:pStyle w:val="AralkYok"/>
        <w:numPr>
          <w:ilvl w:val="0"/>
          <w:numId w:val="1"/>
        </w:numPr>
        <w:spacing w:line="276" w:lineRule="auto"/>
        <w:rPr>
          <w:rFonts w:cs="Calibri"/>
          <w:color w:val="000000"/>
        </w:rPr>
      </w:pPr>
      <w:r w:rsidRPr="00F1347C">
        <w:rPr>
          <w:rFonts w:cs="Calibri"/>
          <w:color w:val="000000"/>
        </w:rPr>
        <w:t>Çevremizde dikdörtgene benzeyen neler var?</w:t>
      </w:r>
    </w:p>
    <w:p w14:paraId="699EA5F2" w14:textId="77777777" w:rsidR="003E02D8" w:rsidRPr="00F1347C" w:rsidRDefault="003E02D8" w:rsidP="00F1347C">
      <w:pPr>
        <w:pStyle w:val="AralkYok"/>
        <w:numPr>
          <w:ilvl w:val="0"/>
          <w:numId w:val="1"/>
        </w:numPr>
        <w:spacing w:line="276" w:lineRule="auto"/>
        <w:rPr>
          <w:rFonts w:cs="Calibri"/>
          <w:color w:val="000000"/>
        </w:rPr>
      </w:pPr>
      <w:r w:rsidRPr="00F1347C">
        <w:rPr>
          <w:rFonts w:cs="Calibri"/>
          <w:color w:val="000000"/>
        </w:rPr>
        <w:t>Çevremizde üçgene benzeyen neler var?</w:t>
      </w:r>
    </w:p>
    <w:p w14:paraId="065136C5" w14:textId="77777777" w:rsidR="003E02D8" w:rsidRPr="00F1347C" w:rsidRDefault="003E02D8" w:rsidP="00F1347C">
      <w:pPr>
        <w:pStyle w:val="AralkYok"/>
        <w:numPr>
          <w:ilvl w:val="0"/>
          <w:numId w:val="1"/>
        </w:numPr>
        <w:spacing w:line="276" w:lineRule="auto"/>
        <w:rPr>
          <w:rFonts w:cs="Calibri"/>
          <w:color w:val="000000"/>
        </w:rPr>
      </w:pPr>
      <w:r w:rsidRPr="00F1347C">
        <w:rPr>
          <w:rFonts w:cs="Calibri"/>
          <w:color w:val="000000"/>
        </w:rPr>
        <w:t>Şekilleri çizmek eğlenceli miydi?</w:t>
      </w:r>
    </w:p>
    <w:p w14:paraId="0E0D162E" w14:textId="77777777" w:rsidR="001C2089" w:rsidRPr="00F1347C" w:rsidRDefault="001C2089" w:rsidP="00F1347C">
      <w:pPr>
        <w:spacing w:after="0" w:line="276" w:lineRule="auto"/>
        <w:rPr>
          <w:rFonts w:ascii="Calibri" w:hAnsi="Calibri" w:cs="Calibri"/>
        </w:rPr>
      </w:pPr>
    </w:p>
    <w:p w14:paraId="74550BF8" w14:textId="25B8153E" w:rsidR="001C2089" w:rsidRPr="00F1347C" w:rsidRDefault="001C2089" w:rsidP="00F1347C">
      <w:pPr>
        <w:spacing w:after="0" w:line="276" w:lineRule="auto"/>
        <w:rPr>
          <w:rFonts w:ascii="Calibri" w:hAnsi="Calibri" w:cs="Calibri"/>
          <w:b/>
          <w:bCs/>
        </w:rPr>
      </w:pPr>
      <w:r w:rsidRPr="00F1347C">
        <w:rPr>
          <w:rFonts w:ascii="Calibri" w:hAnsi="Calibri" w:cs="Calibri"/>
          <w:b/>
          <w:bCs/>
        </w:rPr>
        <w:t>ETKİNLİK</w:t>
      </w:r>
    </w:p>
    <w:p w14:paraId="33380E8F" w14:textId="70F32948" w:rsidR="001C2089" w:rsidRPr="00F1347C" w:rsidRDefault="003E02D8" w:rsidP="00F1347C">
      <w:pPr>
        <w:spacing w:after="0" w:line="276" w:lineRule="auto"/>
        <w:rPr>
          <w:rFonts w:ascii="Calibri" w:hAnsi="Calibri" w:cs="Calibri"/>
          <w:bCs/>
        </w:rPr>
      </w:pPr>
      <w:r w:rsidRPr="00F1347C">
        <w:rPr>
          <w:rFonts w:ascii="Calibri" w:hAnsi="Calibri" w:cs="Calibri"/>
          <w:bCs/>
        </w:rPr>
        <w:t>EVİMİZİ TASARLAYALIM</w:t>
      </w:r>
    </w:p>
    <w:p w14:paraId="4225A709" w14:textId="77777777" w:rsidR="003E02D8" w:rsidRPr="00F1347C" w:rsidRDefault="003E02D8" w:rsidP="00F1347C">
      <w:pPr>
        <w:spacing w:after="0" w:line="276" w:lineRule="auto"/>
        <w:rPr>
          <w:rFonts w:ascii="Calibri" w:hAnsi="Calibri" w:cs="Calibri"/>
        </w:rPr>
      </w:pPr>
      <w:r w:rsidRPr="00F1347C">
        <w:rPr>
          <w:rFonts w:ascii="Calibri" w:hAnsi="Calibri" w:cs="Calibri"/>
        </w:rPr>
        <w:lastRenderedPageBreak/>
        <w:t xml:space="preserve">Öğretmen çocuklara eski taştan ev, ahşaptan ev, resimleri gösterir. Çocukların evleri birbiriyle kıyaslamaları aradaki farklılıkları konuşmaları için sorular sorulur. Eski evler ve günümüzdeki evler hakkında bilgi verilir. Kutuplarda yaşayan Eskimoların evleri buzdan yapılmıştır. Çocuklara “Şimdi evler nasıl yapılıyor?” diye sorulur. Günümüzdeki ev resimleri gösterilerek aradaki farklılıklar tartışılır. Çocuklara çokça oyun hamuru ve </w:t>
      </w:r>
      <w:proofErr w:type="spellStart"/>
      <w:r w:rsidRPr="00F1347C">
        <w:rPr>
          <w:rFonts w:ascii="Calibri" w:hAnsi="Calibri" w:cs="Calibri"/>
        </w:rPr>
        <w:t>abeslang</w:t>
      </w:r>
      <w:proofErr w:type="spellEnd"/>
      <w:r w:rsidRPr="00F1347C">
        <w:rPr>
          <w:rFonts w:ascii="Calibri" w:hAnsi="Calibri" w:cs="Calibri"/>
        </w:rPr>
        <w:t xml:space="preserve"> verilir. Çocukların hayallerindeki evi tasarlamaları istenir. Gerekli durumlarda çocuklara yardımcı olunur.</w:t>
      </w:r>
    </w:p>
    <w:p w14:paraId="38B2E5C6" w14:textId="77777777" w:rsidR="003E02D8" w:rsidRPr="00F1347C" w:rsidRDefault="003E02D8" w:rsidP="00F1347C">
      <w:pPr>
        <w:spacing w:after="0" w:line="276" w:lineRule="auto"/>
        <w:rPr>
          <w:rFonts w:ascii="Calibri" w:hAnsi="Calibri" w:cs="Calibri"/>
        </w:rPr>
      </w:pPr>
    </w:p>
    <w:p w14:paraId="63C5A410" w14:textId="77777777" w:rsidR="007C630D" w:rsidRPr="00F1347C" w:rsidRDefault="007C630D" w:rsidP="00F1347C">
      <w:pPr>
        <w:spacing w:after="0" w:line="276" w:lineRule="auto"/>
        <w:rPr>
          <w:rFonts w:ascii="Calibri" w:hAnsi="Calibri" w:cs="Calibri"/>
          <w:b/>
          <w:bCs/>
        </w:rPr>
      </w:pPr>
      <w:r w:rsidRPr="00F1347C">
        <w:rPr>
          <w:rFonts w:ascii="Calibri" w:hAnsi="Calibri" w:cs="Calibri"/>
          <w:b/>
          <w:bCs/>
        </w:rPr>
        <w:t>DEĞERLENDİRME</w:t>
      </w:r>
    </w:p>
    <w:p w14:paraId="7A713D58" w14:textId="77777777" w:rsidR="003E02D8" w:rsidRPr="00F1347C" w:rsidRDefault="003E02D8" w:rsidP="00F1347C">
      <w:pPr>
        <w:spacing w:after="0" w:line="276" w:lineRule="auto"/>
        <w:rPr>
          <w:rFonts w:ascii="Calibri" w:hAnsi="Calibri" w:cs="Calibri"/>
          <w:bCs/>
        </w:rPr>
      </w:pPr>
      <w:r w:rsidRPr="00F1347C">
        <w:rPr>
          <w:rFonts w:ascii="Calibri" w:hAnsi="Calibri" w:cs="Calibri"/>
          <w:bCs/>
        </w:rPr>
        <w:t>Etkinlik sonunda çocuklara aşağıdaki türlerde sorular yöneltilebilir:</w:t>
      </w:r>
    </w:p>
    <w:p w14:paraId="654B5832" w14:textId="77777777" w:rsidR="003E02D8" w:rsidRPr="00F1347C" w:rsidRDefault="003E02D8" w:rsidP="00F1347C">
      <w:pPr>
        <w:pStyle w:val="ListeParagraf"/>
        <w:numPr>
          <w:ilvl w:val="0"/>
          <w:numId w:val="2"/>
        </w:numPr>
        <w:spacing w:after="0" w:line="276" w:lineRule="auto"/>
        <w:rPr>
          <w:rFonts w:ascii="Calibri" w:hAnsi="Calibri" w:cs="Calibri"/>
        </w:rPr>
      </w:pPr>
      <w:r w:rsidRPr="00F1347C">
        <w:rPr>
          <w:rFonts w:ascii="Calibri" w:hAnsi="Calibri" w:cs="Calibri"/>
        </w:rPr>
        <w:t xml:space="preserve">Eski ve yeni evler arasında ne gibi farklar var? </w:t>
      </w:r>
    </w:p>
    <w:p w14:paraId="1683607D" w14:textId="77777777" w:rsidR="003E02D8" w:rsidRPr="00F1347C" w:rsidRDefault="003E02D8" w:rsidP="00F1347C">
      <w:pPr>
        <w:pStyle w:val="ListeParagraf"/>
        <w:numPr>
          <w:ilvl w:val="0"/>
          <w:numId w:val="2"/>
        </w:numPr>
        <w:spacing w:after="0" w:line="276" w:lineRule="auto"/>
        <w:rPr>
          <w:rFonts w:ascii="Calibri" w:hAnsi="Calibri" w:cs="Calibri"/>
        </w:rPr>
      </w:pPr>
      <w:r w:rsidRPr="00F1347C">
        <w:rPr>
          <w:rFonts w:ascii="Calibri" w:hAnsi="Calibri" w:cs="Calibri"/>
        </w:rPr>
        <w:t>Eskiden yapılan evlerde mi yaşamak isterdin yoksa şimdiki evlerde mi?</w:t>
      </w:r>
    </w:p>
    <w:p w14:paraId="0714D7B0" w14:textId="77777777" w:rsidR="001C2089" w:rsidRPr="00F1347C" w:rsidRDefault="001C2089" w:rsidP="00F1347C">
      <w:pPr>
        <w:spacing w:after="0" w:line="276" w:lineRule="auto"/>
        <w:rPr>
          <w:rFonts w:ascii="Calibri" w:hAnsi="Calibri" w:cs="Calibri"/>
        </w:rPr>
      </w:pPr>
    </w:p>
    <w:p w14:paraId="22FB2E62" w14:textId="7A4A2CF8" w:rsidR="001C2089" w:rsidRPr="00F1347C" w:rsidRDefault="001C2089" w:rsidP="00F1347C">
      <w:pPr>
        <w:spacing w:after="0" w:line="276" w:lineRule="auto"/>
        <w:rPr>
          <w:rFonts w:ascii="Calibri" w:hAnsi="Calibri" w:cs="Calibri"/>
          <w:b/>
          <w:bCs/>
        </w:rPr>
      </w:pPr>
      <w:r w:rsidRPr="00F1347C">
        <w:rPr>
          <w:rFonts w:ascii="Calibri" w:hAnsi="Calibri" w:cs="Calibri"/>
          <w:b/>
          <w:bCs/>
        </w:rPr>
        <w:t>FARKLILAŞTIRMA</w:t>
      </w:r>
    </w:p>
    <w:p w14:paraId="339DADFC" w14:textId="60D9F24D" w:rsidR="00525C16" w:rsidRPr="00F1347C" w:rsidRDefault="00525C16" w:rsidP="00F1347C">
      <w:pPr>
        <w:spacing w:after="0" w:line="276" w:lineRule="auto"/>
        <w:rPr>
          <w:rFonts w:ascii="Calibri" w:hAnsi="Calibri" w:cs="Calibri"/>
          <w:b/>
          <w:bCs/>
        </w:rPr>
      </w:pPr>
      <w:r w:rsidRPr="00F1347C">
        <w:rPr>
          <w:rFonts w:ascii="Calibri" w:hAnsi="Calibri" w:cs="Calibri"/>
          <w:b/>
          <w:bCs/>
        </w:rPr>
        <w:t>Zenginleştirme:</w:t>
      </w:r>
    </w:p>
    <w:p w14:paraId="1717C179" w14:textId="5F15B3F3" w:rsidR="00525C16" w:rsidRPr="00F1347C" w:rsidRDefault="00525C16" w:rsidP="00F1347C">
      <w:pPr>
        <w:spacing w:after="0" w:line="276" w:lineRule="auto"/>
        <w:rPr>
          <w:rFonts w:ascii="Calibri" w:hAnsi="Calibri" w:cs="Calibri"/>
          <w:b/>
          <w:bCs/>
        </w:rPr>
      </w:pPr>
      <w:r w:rsidRPr="00F1347C">
        <w:rPr>
          <w:rFonts w:ascii="Calibri" w:hAnsi="Calibri" w:cs="Calibri"/>
          <w:b/>
          <w:bCs/>
        </w:rPr>
        <w:t>Destekleme:</w:t>
      </w:r>
    </w:p>
    <w:p w14:paraId="7A9BEDF1" w14:textId="77777777" w:rsidR="008246C4" w:rsidRPr="00F1347C" w:rsidRDefault="008246C4" w:rsidP="00F1347C">
      <w:pPr>
        <w:spacing w:after="0" w:line="276" w:lineRule="auto"/>
        <w:rPr>
          <w:rFonts w:ascii="Calibri" w:hAnsi="Calibri" w:cs="Calibri"/>
        </w:rPr>
      </w:pPr>
    </w:p>
    <w:p w14:paraId="08CA68D9" w14:textId="6BFA40FC" w:rsidR="001C2089" w:rsidRPr="00F1347C" w:rsidRDefault="001C2089" w:rsidP="00F1347C">
      <w:pPr>
        <w:spacing w:after="0" w:line="276" w:lineRule="auto"/>
        <w:rPr>
          <w:rFonts w:ascii="Calibri" w:hAnsi="Calibri" w:cs="Calibri"/>
          <w:b/>
          <w:bCs/>
        </w:rPr>
      </w:pPr>
      <w:r w:rsidRPr="00F1347C">
        <w:rPr>
          <w:rFonts w:ascii="Calibri" w:hAnsi="Calibri" w:cs="Calibri"/>
          <w:b/>
          <w:bCs/>
        </w:rPr>
        <w:t>AİLE / TOPLUM KATILIMI</w:t>
      </w:r>
    </w:p>
    <w:p w14:paraId="5FD43B77" w14:textId="216DF749" w:rsidR="008246C4" w:rsidRPr="00F1347C" w:rsidRDefault="00525C16" w:rsidP="00F1347C">
      <w:pPr>
        <w:spacing w:after="0" w:line="276" w:lineRule="auto"/>
        <w:rPr>
          <w:rFonts w:ascii="Calibri" w:hAnsi="Calibri" w:cs="Calibri"/>
          <w:b/>
          <w:bCs/>
        </w:rPr>
      </w:pPr>
      <w:r w:rsidRPr="00F1347C">
        <w:rPr>
          <w:rFonts w:ascii="Calibri" w:hAnsi="Calibri" w:cs="Calibri"/>
          <w:b/>
          <w:bCs/>
        </w:rPr>
        <w:t>Aile Katılımı:</w:t>
      </w:r>
    </w:p>
    <w:p w14:paraId="30816236" w14:textId="458BF3A0" w:rsidR="00525C16" w:rsidRPr="00F1347C" w:rsidRDefault="00525C16" w:rsidP="00F1347C">
      <w:pPr>
        <w:spacing w:after="0" w:line="276" w:lineRule="auto"/>
        <w:rPr>
          <w:rFonts w:ascii="Calibri" w:hAnsi="Calibri" w:cs="Calibri"/>
          <w:b/>
          <w:bCs/>
        </w:rPr>
      </w:pPr>
      <w:r w:rsidRPr="00F1347C">
        <w:rPr>
          <w:rFonts w:ascii="Calibri" w:hAnsi="Calibri" w:cs="Calibri"/>
          <w:b/>
          <w:bCs/>
        </w:rPr>
        <w:t>Toplum Katılımı:</w:t>
      </w:r>
    </w:p>
    <w:p w14:paraId="1804D68A" w14:textId="77777777" w:rsidR="001C2089" w:rsidRPr="00F1347C" w:rsidRDefault="001C2089" w:rsidP="00F1347C">
      <w:pPr>
        <w:spacing w:after="0" w:line="276" w:lineRule="auto"/>
        <w:rPr>
          <w:rFonts w:ascii="Calibri" w:hAnsi="Calibri" w:cs="Calibri"/>
        </w:rPr>
      </w:pPr>
    </w:p>
    <w:sectPr w:rsidR="001C2089" w:rsidRPr="00F134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AEE512F"/>
    <w:multiLevelType w:val="hybridMultilevel"/>
    <w:tmpl w:val="840096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90659186">
    <w:abstractNumId w:val="1"/>
  </w:num>
  <w:num w:numId="2" w16cid:durableId="404961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0015"/>
    <w:rsid w:val="001C2089"/>
    <w:rsid w:val="001F4B8F"/>
    <w:rsid w:val="00255997"/>
    <w:rsid w:val="003D04D7"/>
    <w:rsid w:val="003E02D8"/>
    <w:rsid w:val="003F3750"/>
    <w:rsid w:val="0045618C"/>
    <w:rsid w:val="004D7EA5"/>
    <w:rsid w:val="00525C16"/>
    <w:rsid w:val="00657A4D"/>
    <w:rsid w:val="006E2E7F"/>
    <w:rsid w:val="00797F1C"/>
    <w:rsid w:val="007C630D"/>
    <w:rsid w:val="008246C4"/>
    <w:rsid w:val="00843576"/>
    <w:rsid w:val="00961BDC"/>
    <w:rsid w:val="00A6761F"/>
    <w:rsid w:val="00AC38EF"/>
    <w:rsid w:val="00B40080"/>
    <w:rsid w:val="00BD7A5A"/>
    <w:rsid w:val="00C26B63"/>
    <w:rsid w:val="00CA07F0"/>
    <w:rsid w:val="00CE3AC5"/>
    <w:rsid w:val="00D34EBE"/>
    <w:rsid w:val="00D95F6D"/>
    <w:rsid w:val="00F134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AralkYok">
    <w:name w:val="No Spacing"/>
    <w:uiPriority w:val="1"/>
    <w:qFormat/>
    <w:rsid w:val="003E02D8"/>
    <w:pPr>
      <w:spacing w:after="0" w:line="240" w:lineRule="auto"/>
    </w:pPr>
    <w:rPr>
      <w:rFonts w:ascii="Calibri" w:eastAsia="Times New Roman" w:hAnsi="Calibri" w:cs="Times New Roman"/>
      <w:kern w:val="0"/>
      <w:lang w:eastAsia="tr-TR"/>
      <w14:ligatures w14:val="none"/>
    </w:rPr>
  </w:style>
  <w:style w:type="character" w:customStyle="1" w:styleId="ListeParagrafChar">
    <w:name w:val="Liste Paragraf Char"/>
    <w:basedOn w:val="VarsaylanParagrafYazTipi"/>
    <w:link w:val="ListeParagraf"/>
    <w:uiPriority w:val="34"/>
    <w:locked/>
    <w:rsid w:val="003E0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1328</Words>
  <Characters>7572</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2025-03-26T11:05:00Z</dcterms:modified>
</cp:coreProperties>
</file>